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50608" w14:textId="77777777" w:rsidR="000F2C59" w:rsidRDefault="000F2C59" w:rsidP="000F2C59">
      <w:pPr>
        <w:pStyle w:val="Sansinterligne"/>
        <w:shd w:val="clear" w:color="auto" w:fill="FFC000"/>
        <w:rPr>
          <w:rFonts w:ascii="Arial" w:hAnsi="Arial" w:cs="Arial"/>
        </w:rPr>
      </w:pPr>
      <w:r>
        <w:rPr>
          <w:rFonts w:ascii="Arial" w:hAnsi="Arial" w:cs="Arial"/>
        </w:rPr>
        <w:t xml:space="preserve">2 - 1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COMPTES SIMPLIFIES</w:t>
      </w:r>
    </w:p>
    <w:p w14:paraId="333536DA" w14:textId="77777777" w:rsidR="000F2C59" w:rsidRDefault="000F2C59" w:rsidP="000F2C59">
      <w:pPr>
        <w:pStyle w:val="Sansinterligne"/>
        <w:jc w:val="center"/>
        <w:rPr>
          <w:rFonts w:ascii="Arial" w:hAnsi="Arial" w:cs="Arial"/>
          <w:sz w:val="16"/>
        </w:rPr>
      </w:pPr>
    </w:p>
    <w:p w14:paraId="1B8620CA" w14:textId="77777777" w:rsidR="000F2C59" w:rsidRDefault="000F2C59" w:rsidP="000F2C59">
      <w:pPr>
        <w:pStyle w:val="Sansinterligne"/>
        <w:ind w:hanging="142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8"/>
        </w:rPr>
        <w:t>COMPTES DE RESULTAT : Réalisé (exercice clos), Prévisionnel (exercice en cours), BUDGET PREVISIONNEL (exercice de la subvention demandée)</w:t>
      </w:r>
    </w:p>
    <w:p w14:paraId="03A4A5D3" w14:textId="77777777" w:rsidR="000F2C59" w:rsidRDefault="000F2C59" w:rsidP="000F2C59">
      <w:pPr>
        <w:pStyle w:val="Sansinterligne"/>
        <w:ind w:hanging="142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8"/>
        </w:rPr>
        <w:sym w:font="Wingdings" w:char="F0A8"/>
      </w:r>
      <w:r>
        <w:rPr>
          <w:rFonts w:ascii="Arial" w:hAnsi="Arial" w:cs="Arial"/>
          <w:sz w:val="16"/>
          <w:szCs w:val="18"/>
        </w:rPr>
        <w:t xml:space="preserve"> Préciser les dates de début et de fin du dernier exercice clos : du _ _/ _ _/ _ _ au _ _ / _ _ / _ _ </w:t>
      </w:r>
    </w:p>
    <w:p w14:paraId="5E7A4B38" w14:textId="77777777" w:rsidR="000F2C59" w:rsidRDefault="000F2C59" w:rsidP="000F2C59">
      <w:pPr>
        <w:pStyle w:val="Sansinterligne"/>
        <w:rPr>
          <w:rFonts w:ascii="Arial" w:hAnsi="Arial" w:cs="Arial"/>
          <w:sz w:val="12"/>
        </w:rPr>
      </w:pPr>
    </w:p>
    <w:tbl>
      <w:tblPr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1"/>
        <w:gridCol w:w="1133"/>
        <w:gridCol w:w="1155"/>
        <w:gridCol w:w="1128"/>
        <w:gridCol w:w="3964"/>
        <w:gridCol w:w="1181"/>
        <w:gridCol w:w="1158"/>
        <w:gridCol w:w="1128"/>
      </w:tblGrid>
      <w:tr w:rsidR="000F2C59" w14:paraId="2332CE81" w14:textId="77777777">
        <w:trPr>
          <w:trHeight w:val="283"/>
        </w:trPr>
        <w:tc>
          <w:tcPr>
            <w:tcW w:w="434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8CB2" w14:textId="77777777" w:rsidR="000F2C59" w:rsidRDefault="000F2C59">
            <w:pPr>
              <w:pStyle w:val="Sansinterligne"/>
              <w:spacing w:line="256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DEPENSES (en euros</w:t>
            </w:r>
            <w:r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4AFB" w14:textId="28F75274" w:rsidR="000F2C59" w:rsidRDefault="000F2C59">
            <w:pPr>
              <w:pStyle w:val="Sansinterligne"/>
              <w:spacing w:line="256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Réa. 202</w:t>
            </w:r>
            <w:r>
              <w:rPr>
                <w:rFonts w:ascii="Arial" w:hAnsi="Arial" w:cs="Arial"/>
                <w:b/>
                <w:sz w:val="16"/>
              </w:rPr>
              <w:t>5</w:t>
            </w:r>
          </w:p>
        </w:tc>
        <w:tc>
          <w:tcPr>
            <w:tcW w:w="1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2924" w14:textId="5E594601" w:rsidR="000F2C59" w:rsidRDefault="000F2C59">
            <w:pPr>
              <w:pStyle w:val="Sansinterligne"/>
              <w:spacing w:line="256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Prév.202</w:t>
            </w:r>
            <w:r>
              <w:rPr>
                <w:rFonts w:ascii="Arial" w:hAnsi="Arial" w:cs="Arial"/>
                <w:b/>
                <w:sz w:val="16"/>
              </w:rPr>
              <w:t>6</w:t>
            </w:r>
          </w:p>
        </w:tc>
        <w:tc>
          <w:tcPr>
            <w:tcW w:w="1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3F7E" w14:textId="177905B0" w:rsidR="000F2C59" w:rsidRDefault="000F2C59">
            <w:pPr>
              <w:pStyle w:val="Sansinterligne"/>
              <w:spacing w:line="256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BP 202</w:t>
            </w:r>
            <w:r>
              <w:rPr>
                <w:rFonts w:ascii="Arial" w:hAnsi="Arial" w:cs="Arial"/>
                <w:b/>
                <w:sz w:val="16"/>
              </w:rPr>
              <w:t>7</w:t>
            </w:r>
          </w:p>
        </w:tc>
        <w:tc>
          <w:tcPr>
            <w:tcW w:w="39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9087" w14:textId="77777777" w:rsidR="000F2C59" w:rsidRDefault="000F2C59">
            <w:pPr>
              <w:pStyle w:val="Sansinterligne"/>
              <w:spacing w:line="256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RECETTES (en euros)</w:t>
            </w:r>
          </w:p>
        </w:tc>
        <w:tc>
          <w:tcPr>
            <w:tcW w:w="1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5705" w14:textId="4AEFB8FA" w:rsidR="000F2C59" w:rsidRDefault="000F2C59">
            <w:pPr>
              <w:pStyle w:val="Sansinterligne"/>
              <w:spacing w:line="256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Réa.202</w:t>
            </w:r>
            <w:r>
              <w:rPr>
                <w:rFonts w:ascii="Arial" w:hAnsi="Arial" w:cs="Arial"/>
                <w:b/>
                <w:sz w:val="16"/>
              </w:rPr>
              <w:t>5</w:t>
            </w:r>
          </w:p>
        </w:tc>
        <w:tc>
          <w:tcPr>
            <w:tcW w:w="11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3BB3" w14:textId="0C17DBAF" w:rsidR="000F2C59" w:rsidRDefault="000F2C59">
            <w:pPr>
              <w:pStyle w:val="Sansinterligne"/>
              <w:spacing w:line="256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Prév.202</w:t>
            </w:r>
            <w:r>
              <w:rPr>
                <w:rFonts w:ascii="Arial" w:hAnsi="Arial" w:cs="Arial"/>
                <w:b/>
                <w:sz w:val="16"/>
              </w:rPr>
              <w:t>6</w:t>
            </w:r>
          </w:p>
        </w:tc>
        <w:tc>
          <w:tcPr>
            <w:tcW w:w="1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89168C" w14:textId="4085A7FD" w:rsidR="000F2C59" w:rsidRDefault="000F2C59">
            <w:pPr>
              <w:pStyle w:val="Sansinterligne"/>
              <w:spacing w:line="256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BP 202</w:t>
            </w:r>
            <w:r>
              <w:rPr>
                <w:rFonts w:ascii="Arial" w:hAnsi="Arial" w:cs="Arial"/>
                <w:b/>
                <w:sz w:val="16"/>
              </w:rPr>
              <w:t>7</w:t>
            </w:r>
          </w:p>
        </w:tc>
      </w:tr>
      <w:tr w:rsidR="000F2C59" w14:paraId="367C9517" w14:textId="77777777">
        <w:tc>
          <w:tcPr>
            <w:tcW w:w="434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6F28F5F0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116FF88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Achats de produits et services pour manifestation</w:t>
            </w:r>
          </w:p>
          <w:p w14:paraId="0F9EA5D2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4"/>
              </w:rPr>
            </w:pPr>
          </w:p>
          <w:p w14:paraId="544C1B0A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 réalisées au profit de l’association</w:t>
            </w:r>
          </w:p>
          <w:p w14:paraId="06B63FDA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 destinées aux adhérents ou usagers</w:t>
            </w:r>
          </w:p>
          <w:p w14:paraId="18BC5348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Petit équipement (matériel, outillage…)</w:t>
            </w:r>
          </w:p>
          <w:p w14:paraId="0BD3B6C5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Assurances</w:t>
            </w:r>
          </w:p>
          <w:p w14:paraId="54174D3A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Frais de fonctionnement (timbres, téléphone, photocopies, fournitures diverses, frais tenue de compte bancaire, etc.)</w:t>
            </w:r>
          </w:p>
          <w:p w14:paraId="1CFA839D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Déplacements</w:t>
            </w:r>
          </w:p>
          <w:p w14:paraId="5197D3D5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Cotisations versées (aux fédérations, à l’OMS, etc.)</w:t>
            </w:r>
          </w:p>
          <w:p w14:paraId="48A67C41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Achat des licences</w:t>
            </w:r>
          </w:p>
          <w:p w14:paraId="35F99657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Autres dépenses (préciser) ……………………………</w:t>
            </w:r>
          </w:p>
          <w:p w14:paraId="43096172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Agios bancaires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EC2416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53313961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227332D4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4"/>
              </w:rPr>
            </w:pPr>
          </w:p>
          <w:p w14:paraId="3871BAC5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E16E38A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F242C61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39C759D5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FCE1CFE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</w:p>
          <w:p w14:paraId="113B033C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FF7C8CD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FDF1631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C635F12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B430662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558DD6E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D339A4E" w14:textId="77777777" w:rsidR="000F2C59" w:rsidRDefault="000F2C59">
            <w:pPr>
              <w:pStyle w:val="Sansinterligne"/>
              <w:tabs>
                <w:tab w:val="right" w:leader="dot" w:pos="789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B377E7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330BC364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6553B170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56CAF4EC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322D667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A881100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100EFD6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BFDBF7B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</w:p>
          <w:p w14:paraId="30A7AA40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B3B278D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7691EF2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36D4F1C5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24BF3D3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6D5B6A6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FCCE5B4" w14:textId="77777777" w:rsidR="000F2C59" w:rsidRDefault="000F2C59">
            <w:pPr>
              <w:pStyle w:val="Sansinterligne"/>
              <w:tabs>
                <w:tab w:val="right" w:leader="dot" w:pos="777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951DB4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3DA17123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757E1105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4"/>
              </w:rPr>
            </w:pPr>
          </w:p>
          <w:p w14:paraId="005FEDB3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B2E8952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3570FD1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E06A4E8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FF14C45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</w:p>
          <w:p w14:paraId="4707D3CC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255260F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67A1C4F8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40E4EC9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3F1560C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0C7F132F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020F9944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77791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216DCB84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Recettes des manifestations</w:t>
            </w:r>
          </w:p>
          <w:p w14:paraId="0C25551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4"/>
              </w:rPr>
            </w:pPr>
          </w:p>
          <w:p w14:paraId="0F3EB199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 réalisées au profit de l’association</w:t>
            </w:r>
          </w:p>
          <w:p w14:paraId="732FE450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 destinées aux adhérents ou usagers</w:t>
            </w:r>
          </w:p>
          <w:p w14:paraId="0F56D7F0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</w:p>
          <w:p w14:paraId="11A6C3DE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Subventions</w:t>
            </w:r>
          </w:p>
          <w:p w14:paraId="45B4DF89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 Ville de Soyaux</w:t>
            </w:r>
          </w:p>
          <w:p w14:paraId="46F053F9" w14:textId="77777777" w:rsidR="000F2C59" w:rsidRDefault="000F2C59">
            <w:pPr>
              <w:pStyle w:val="Sansinterligne"/>
              <w:tabs>
                <w:tab w:val="right" w:leader="dot" w:pos="3402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 Autres (préciser)</w:t>
            </w:r>
          </w:p>
          <w:p w14:paraId="0CD2630F" w14:textId="77777777" w:rsidR="000F2C59" w:rsidRDefault="000F2C59">
            <w:pPr>
              <w:pStyle w:val="Sansinterligne"/>
              <w:tabs>
                <w:tab w:val="right" w:leader="dot" w:pos="3584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E2EE3A1" w14:textId="77777777" w:rsidR="000F2C59" w:rsidRDefault="000F2C59">
            <w:pPr>
              <w:pStyle w:val="Sansinterligne"/>
              <w:tabs>
                <w:tab w:val="right" w:leader="dot" w:pos="3587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67DF85A1" w14:textId="77777777" w:rsidR="000F2C59" w:rsidRDefault="000F2C59">
            <w:pPr>
              <w:pStyle w:val="Sansinterligne"/>
              <w:tabs>
                <w:tab w:val="right" w:leader="dot" w:pos="3587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0516724B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Dons</w:t>
            </w:r>
          </w:p>
          <w:p w14:paraId="492B63F0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Cotisations des adhérents</w:t>
            </w:r>
          </w:p>
          <w:p w14:paraId="20A5CCF9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Vente des licences</w:t>
            </w:r>
          </w:p>
          <w:p w14:paraId="13B53DAF" w14:textId="77777777" w:rsidR="000F2C59" w:rsidRDefault="000F2C59">
            <w:pPr>
              <w:pStyle w:val="Sansinterligne"/>
              <w:tabs>
                <w:tab w:val="right" w:leader="dot" w:pos="3584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Autres recettes (préciser) </w:t>
            </w:r>
            <w:r>
              <w:rPr>
                <w:rFonts w:ascii="Arial" w:hAnsi="Arial" w:cs="Arial"/>
                <w:sz w:val="16"/>
              </w:rPr>
              <w:tab/>
            </w:r>
          </w:p>
          <w:p w14:paraId="2B0C1228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Intérêts perçus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214920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5CFEF3C4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3BDA8750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2"/>
              </w:rPr>
            </w:pPr>
          </w:p>
          <w:p w14:paraId="4985CB20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CCE53E8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0275B77D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790CDF78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7DE5ED1D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78C65F4D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6D431138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  <w:r>
              <w:rPr>
                <w:rFonts w:ascii="Arial" w:hAnsi="Arial" w:cs="Arial"/>
                <w:sz w:val="16"/>
              </w:rPr>
              <w:tab/>
            </w:r>
          </w:p>
          <w:p w14:paraId="40F8821C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8A45440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340DA30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9FF5375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3317842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BDF6420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4110C0C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D07FBD5" w14:textId="77777777" w:rsidR="000F2C59" w:rsidRDefault="000F2C59">
            <w:pPr>
              <w:pStyle w:val="Sansinterligne"/>
              <w:tabs>
                <w:tab w:val="right" w:leader="dot" w:pos="910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54DB32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2069C536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14BF7D5D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360" w:lineRule="auto"/>
              <w:rPr>
                <w:rFonts w:ascii="Arial" w:hAnsi="Arial" w:cs="Arial"/>
                <w:sz w:val="8"/>
              </w:rPr>
            </w:pPr>
          </w:p>
          <w:p w14:paraId="11391CF9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7193B2C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DFFE218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5C91AE20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5BD1E1C2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4"/>
              </w:rPr>
            </w:pPr>
          </w:p>
          <w:p w14:paraId="1DCEAB0B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C847720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0DACDF5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051C06DA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F3F7A51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614433D7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085A4B6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20C9947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68613DB7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589784F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35D95EF1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6F1C2149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2535D047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1C83F6D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2"/>
              </w:rPr>
            </w:pPr>
          </w:p>
          <w:p w14:paraId="0DA1F8D8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9D41C4F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94ED21F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5FDFDDC8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</w:p>
          <w:p w14:paraId="2A4C1880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4"/>
              </w:rPr>
            </w:pPr>
          </w:p>
          <w:p w14:paraId="4454ADFB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FA35AF5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38E574F9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5C5339F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095A3953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6555E178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AB79AE7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60BE4F61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FF836AB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05636AE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</w:tr>
      <w:tr w:rsidR="000F2C59" w14:paraId="3DF88190" w14:textId="77777777">
        <w:trPr>
          <w:trHeight w:val="340"/>
        </w:trPr>
        <w:tc>
          <w:tcPr>
            <w:tcW w:w="4348" w:type="dxa"/>
            <w:tcBorders>
              <w:top w:val="single" w:sz="12" w:space="0" w:color="auto"/>
              <w:left w:val="double" w:sz="4" w:space="0" w:color="auto"/>
              <w:bottom w:val="double" w:sz="12" w:space="0" w:color="auto"/>
              <w:right w:val="single" w:sz="4" w:space="0" w:color="auto"/>
            </w:tcBorders>
            <w:vAlign w:val="center"/>
            <w:hideMark/>
          </w:tcPr>
          <w:p w14:paraId="64707223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DEPENSES TOTALES</w:t>
            </w:r>
          </w:p>
          <w:p w14:paraId="48D7A04D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A - RESULTATS : Excédent (si recette - dépenses &gt; 0)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</w:tcPr>
          <w:p w14:paraId="132D7FE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53911AF5" w14:textId="77777777" w:rsidR="000F2C59" w:rsidRDefault="000F2C59">
            <w:pPr>
              <w:pStyle w:val="Sansinterligne"/>
              <w:tabs>
                <w:tab w:val="right" w:leader="dot" w:pos="787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</w:tcPr>
          <w:p w14:paraId="00C418E0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7DFB041E" w14:textId="77777777" w:rsidR="000F2C59" w:rsidRDefault="000F2C59">
            <w:pPr>
              <w:pStyle w:val="Sansinterligne"/>
              <w:tabs>
                <w:tab w:val="right" w:leader="dot" w:pos="764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</w:tcPr>
          <w:p w14:paraId="21D9DC53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3DE6310C" w14:textId="77777777" w:rsidR="000F2C59" w:rsidRDefault="000F2C59">
            <w:pPr>
              <w:pStyle w:val="Sansinterligne"/>
              <w:tabs>
                <w:tab w:val="right" w:leader="dot" w:pos="77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3968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  <w:hideMark/>
          </w:tcPr>
          <w:p w14:paraId="42F46B7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RECETTES TOTALES</w:t>
            </w:r>
          </w:p>
          <w:p w14:paraId="35CC2A85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4"/>
              </w:rPr>
              <w:t>RESULTATS : Déficit (si recettes - dépenses &lt; 0)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</w:tcPr>
          <w:p w14:paraId="74880C2D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22480EB7" w14:textId="77777777" w:rsidR="000F2C59" w:rsidRDefault="000F2C59">
            <w:pPr>
              <w:pStyle w:val="Sansinterligne"/>
              <w:tabs>
                <w:tab w:val="right" w:leader="dot" w:pos="945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</w:tcPr>
          <w:p w14:paraId="41693967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7CCC03B9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double" w:sz="4" w:space="0" w:color="auto"/>
            </w:tcBorders>
          </w:tcPr>
          <w:p w14:paraId="39B7D235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  <w:p w14:paraId="5C081AC9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</w:tr>
      <w:tr w:rsidR="000F2C59" w14:paraId="6F62A8A5" w14:textId="77777777">
        <w:trPr>
          <w:trHeight w:val="283"/>
        </w:trPr>
        <w:tc>
          <w:tcPr>
            <w:tcW w:w="4348" w:type="dxa"/>
            <w:tcBorders>
              <w:top w:val="double" w:sz="12" w:space="0" w:color="auto"/>
              <w:left w:val="doub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18F446A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4"/>
              </w:rPr>
              <w:t>TOTAL GENERAL</w:t>
            </w:r>
          </w:p>
        </w:tc>
        <w:tc>
          <w:tcPr>
            <w:tcW w:w="1133" w:type="dxa"/>
            <w:tcBorders>
              <w:top w:val="doub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hideMark/>
          </w:tcPr>
          <w:p w14:paraId="7040347A" w14:textId="77777777" w:rsidR="000F2C59" w:rsidRDefault="000F2C59">
            <w:pPr>
              <w:pStyle w:val="Sansinterligne"/>
              <w:tabs>
                <w:tab w:val="right" w:leader="dot" w:pos="784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5" w:type="dxa"/>
            <w:tcBorders>
              <w:top w:val="doub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hideMark/>
          </w:tcPr>
          <w:p w14:paraId="6A2A1F56" w14:textId="77777777" w:rsidR="000F2C59" w:rsidRDefault="000F2C59">
            <w:pPr>
              <w:pStyle w:val="Sansinterligne"/>
              <w:tabs>
                <w:tab w:val="right" w:leader="dot" w:pos="756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doub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hideMark/>
          </w:tcPr>
          <w:p w14:paraId="6D0104B9" w14:textId="77777777" w:rsidR="000F2C59" w:rsidRDefault="000F2C59">
            <w:pPr>
              <w:pStyle w:val="Sansinterligne"/>
              <w:tabs>
                <w:tab w:val="right" w:leader="dot" w:pos="755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3968" w:type="dxa"/>
            <w:tcBorders>
              <w:top w:val="doub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1F2F48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4"/>
              </w:rPr>
              <w:t>TOTAL GENERAL</w:t>
            </w:r>
          </w:p>
        </w:tc>
        <w:tc>
          <w:tcPr>
            <w:tcW w:w="1161" w:type="dxa"/>
            <w:tcBorders>
              <w:top w:val="doub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hideMark/>
          </w:tcPr>
          <w:p w14:paraId="5665C395" w14:textId="77777777" w:rsidR="000F2C59" w:rsidRDefault="000F2C59">
            <w:pPr>
              <w:pStyle w:val="Sansinterligne"/>
              <w:tabs>
                <w:tab w:val="right" w:leader="dot" w:pos="908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3" w:type="dxa"/>
            <w:tcBorders>
              <w:top w:val="doub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hideMark/>
          </w:tcPr>
          <w:p w14:paraId="190D1096" w14:textId="77777777" w:rsidR="000F2C59" w:rsidRDefault="000F2C59">
            <w:pPr>
              <w:pStyle w:val="Sansinterligne"/>
              <w:tabs>
                <w:tab w:val="right" w:leader="dot" w:pos="9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double" w:sz="12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hideMark/>
          </w:tcPr>
          <w:p w14:paraId="2541FBB9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</w:tr>
      <w:tr w:rsidR="000F2C59" w14:paraId="2F578B70" w14:textId="77777777">
        <w:trPr>
          <w:trHeight w:val="227"/>
        </w:trPr>
        <w:tc>
          <w:tcPr>
            <w:tcW w:w="15138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36ECA3E0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Evaluation des contributions volontaires en nature</w:t>
            </w:r>
          </w:p>
        </w:tc>
      </w:tr>
      <w:tr w:rsidR="000F2C59" w14:paraId="16542109" w14:textId="77777777">
        <w:trPr>
          <w:trHeight w:val="227"/>
        </w:trPr>
        <w:tc>
          <w:tcPr>
            <w:tcW w:w="7746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10F8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Nature des contributions volontaires en nature dont bénéficie l’association</w:t>
            </w:r>
          </w:p>
        </w:tc>
        <w:tc>
          <w:tcPr>
            <w:tcW w:w="7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AD0C64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Origine des contributions en nature dont bénéficie l’association</w:t>
            </w:r>
          </w:p>
        </w:tc>
      </w:tr>
      <w:tr w:rsidR="000F2C59" w14:paraId="0909B4DC" w14:textId="77777777">
        <w:trPr>
          <w:trHeight w:val="624"/>
        </w:trPr>
        <w:tc>
          <w:tcPr>
            <w:tcW w:w="4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4841E6D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6"/>
              </w:rPr>
            </w:pPr>
          </w:p>
          <w:p w14:paraId="4B90125D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Salle ou locaux mis à disposition de l’association</w:t>
            </w:r>
          </w:p>
          <w:p w14:paraId="711D60A9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Personnel bénévole</w:t>
            </w:r>
          </w:p>
          <w:p w14:paraId="0F121C4C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Autres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4E79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6"/>
              </w:rPr>
            </w:pPr>
          </w:p>
          <w:p w14:paraId="1FD36102" w14:textId="77777777" w:rsidR="000F2C59" w:rsidRDefault="000F2C59">
            <w:pPr>
              <w:pStyle w:val="Sansinterligne"/>
              <w:tabs>
                <w:tab w:val="right" w:leader="dot" w:pos="91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0B3D5688" w14:textId="77777777" w:rsidR="000F2C59" w:rsidRDefault="000F2C59">
            <w:pPr>
              <w:pStyle w:val="Sansinterligne"/>
              <w:tabs>
                <w:tab w:val="right" w:leader="dot" w:pos="91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B2D59DA" w14:textId="77777777" w:rsidR="000F2C59" w:rsidRDefault="000F2C59">
            <w:pPr>
              <w:pStyle w:val="Sansinterligne"/>
              <w:tabs>
                <w:tab w:val="right" w:leader="dot" w:pos="91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CDBF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6"/>
              </w:rPr>
            </w:pPr>
          </w:p>
          <w:p w14:paraId="22CDF227" w14:textId="77777777" w:rsidR="000F2C59" w:rsidRDefault="000F2C59">
            <w:pPr>
              <w:pStyle w:val="Sansinterligne"/>
              <w:tabs>
                <w:tab w:val="right" w:leader="dot" w:pos="919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1CF8CDF" w14:textId="77777777" w:rsidR="000F2C59" w:rsidRDefault="000F2C59">
            <w:pPr>
              <w:pStyle w:val="Sansinterligne"/>
              <w:tabs>
                <w:tab w:val="right" w:leader="dot" w:pos="919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25C2486" w14:textId="77777777" w:rsidR="000F2C59" w:rsidRDefault="000F2C59">
            <w:pPr>
              <w:pStyle w:val="Sansinterligne"/>
              <w:tabs>
                <w:tab w:val="right" w:leader="dot" w:pos="919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F688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6"/>
              </w:rPr>
            </w:pPr>
          </w:p>
          <w:p w14:paraId="348B8EAE" w14:textId="77777777" w:rsidR="000F2C59" w:rsidRDefault="000F2C59">
            <w:pPr>
              <w:pStyle w:val="Sansinterligne"/>
              <w:tabs>
                <w:tab w:val="right" w:leader="dot" w:pos="8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68ED89CB" w14:textId="77777777" w:rsidR="000F2C59" w:rsidRDefault="000F2C59">
            <w:pPr>
              <w:pStyle w:val="Sansinterligne"/>
              <w:tabs>
                <w:tab w:val="right" w:leader="dot" w:pos="8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BCC0FC0" w14:textId="77777777" w:rsidR="000F2C59" w:rsidRDefault="000F2C59">
            <w:pPr>
              <w:pStyle w:val="Sansinterligne"/>
              <w:tabs>
                <w:tab w:val="right" w:leader="dot" w:pos="810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453D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6"/>
              </w:rPr>
            </w:pPr>
          </w:p>
          <w:p w14:paraId="39BE252E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Prestations en nature Ville de Soyaux</w:t>
            </w:r>
          </w:p>
          <w:p w14:paraId="4EA51E64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Bénévolat</w:t>
            </w:r>
          </w:p>
          <w:p w14:paraId="2F8BC383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Autres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429F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6"/>
              </w:rPr>
            </w:pPr>
          </w:p>
          <w:p w14:paraId="468092EC" w14:textId="77777777" w:rsidR="000F2C59" w:rsidRDefault="000F2C59">
            <w:pPr>
              <w:pStyle w:val="Sansinterligne"/>
              <w:tabs>
                <w:tab w:val="right" w:leader="dot" w:pos="94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D913450" w14:textId="77777777" w:rsidR="000F2C59" w:rsidRDefault="000F2C59">
            <w:pPr>
              <w:pStyle w:val="Sansinterligne"/>
              <w:tabs>
                <w:tab w:val="right" w:leader="dot" w:pos="94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690ACF7" w14:textId="77777777" w:rsidR="000F2C59" w:rsidRDefault="000F2C59">
            <w:pPr>
              <w:pStyle w:val="Sansinterligne"/>
              <w:tabs>
                <w:tab w:val="right" w:leader="dot" w:pos="94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59A6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6"/>
              </w:rPr>
            </w:pPr>
          </w:p>
          <w:p w14:paraId="7DA3E794" w14:textId="77777777" w:rsidR="000F2C59" w:rsidRDefault="000F2C59">
            <w:pPr>
              <w:pStyle w:val="Sansinterligne"/>
              <w:tabs>
                <w:tab w:val="right" w:leader="dot" w:pos="94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3F81466" w14:textId="77777777" w:rsidR="000F2C59" w:rsidRDefault="000F2C59">
            <w:pPr>
              <w:pStyle w:val="Sansinterligne"/>
              <w:tabs>
                <w:tab w:val="right" w:leader="dot" w:pos="94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2F335BCE" w14:textId="77777777" w:rsidR="000F2C59" w:rsidRDefault="000F2C59">
            <w:pPr>
              <w:pStyle w:val="Sansinterligne"/>
              <w:tabs>
                <w:tab w:val="right" w:leader="dot" w:pos="941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055C400" w14:textId="77777777" w:rsidR="000F2C59" w:rsidRDefault="000F2C59">
            <w:pPr>
              <w:pStyle w:val="Sansinterligne"/>
              <w:spacing w:line="276" w:lineRule="auto"/>
              <w:rPr>
                <w:rFonts w:ascii="Arial" w:hAnsi="Arial" w:cs="Arial"/>
                <w:sz w:val="6"/>
              </w:rPr>
            </w:pPr>
          </w:p>
          <w:p w14:paraId="554D2FDB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0D31C811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49D4F00B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7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</w:tr>
      <w:tr w:rsidR="000F2C59" w14:paraId="4F78C42B" w14:textId="77777777">
        <w:trPr>
          <w:trHeight w:val="227"/>
        </w:trPr>
        <w:tc>
          <w:tcPr>
            <w:tcW w:w="4348" w:type="dxa"/>
            <w:tcBorders>
              <w:top w:val="single" w:sz="4" w:space="0" w:color="auto"/>
              <w:left w:val="doub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46C0DC0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585092" w14:textId="77777777" w:rsidR="000F2C59" w:rsidRDefault="000F2C59">
            <w:pPr>
              <w:pStyle w:val="Sansinterligne"/>
              <w:tabs>
                <w:tab w:val="right" w:leader="dot" w:pos="911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717D85D" w14:textId="77777777" w:rsidR="000F2C59" w:rsidRDefault="000F2C59">
            <w:pPr>
              <w:pStyle w:val="Sansinterligne"/>
              <w:tabs>
                <w:tab w:val="right" w:leader="dot" w:pos="939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8D45422" w14:textId="77777777" w:rsidR="000F2C59" w:rsidRDefault="000F2C59">
            <w:pPr>
              <w:pStyle w:val="Sansinterligne"/>
              <w:tabs>
                <w:tab w:val="right" w:leader="dot" w:pos="787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4AC68D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53F5E7F" w14:textId="77777777" w:rsidR="000F2C59" w:rsidRDefault="000F2C59">
            <w:pPr>
              <w:pStyle w:val="Sansinterligne"/>
              <w:tabs>
                <w:tab w:val="right" w:leader="dot" w:pos="965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B18E5CE" w14:textId="77777777" w:rsidR="000F2C59" w:rsidRDefault="000F2C59">
            <w:pPr>
              <w:pStyle w:val="Sansinterligne"/>
              <w:tabs>
                <w:tab w:val="right" w:leader="dot" w:pos="941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5350E77" w14:textId="77777777" w:rsidR="000F2C59" w:rsidRDefault="000F2C59">
            <w:pPr>
              <w:pStyle w:val="Sansinterligne"/>
              <w:tabs>
                <w:tab w:val="right" w:leader="dot" w:pos="813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</w:tr>
    </w:tbl>
    <w:p w14:paraId="670A96C3" w14:textId="77777777" w:rsidR="000F2C59" w:rsidRDefault="000F2C59" w:rsidP="000F2C59">
      <w:pPr>
        <w:pStyle w:val="Sansinterligne"/>
        <w:rPr>
          <w:rFonts w:ascii="Arial" w:hAnsi="Arial" w:cs="Arial"/>
          <w:sz w:val="10"/>
        </w:rPr>
      </w:pPr>
    </w:p>
    <w:p w14:paraId="1C469B52" w14:textId="77777777" w:rsidR="000F2C59" w:rsidRDefault="000F2C59" w:rsidP="000F2C59">
      <w:pPr>
        <w:pStyle w:val="Sansinterligne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IV - TRESORERIE</w:t>
      </w:r>
    </w:p>
    <w:p w14:paraId="5BC16284" w14:textId="77777777" w:rsidR="000F2C59" w:rsidRDefault="000F2C59" w:rsidP="000F2C59">
      <w:pPr>
        <w:pStyle w:val="Sansinterligne"/>
        <w:rPr>
          <w:rFonts w:ascii="Arial" w:hAnsi="Arial" w:cs="Arial"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5"/>
        <w:gridCol w:w="1417"/>
        <w:gridCol w:w="2438"/>
        <w:gridCol w:w="2344"/>
        <w:gridCol w:w="2154"/>
      </w:tblGrid>
      <w:tr w:rsidR="000F2C59" w14:paraId="4A11A8C2" w14:textId="77777777">
        <w:trPr>
          <w:trHeight w:val="227"/>
        </w:trPr>
        <w:tc>
          <w:tcPr>
            <w:tcW w:w="4365" w:type="dxa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ED57F8" w14:textId="73D02D08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Réalisé 202</w:t>
            </w:r>
            <w:r>
              <w:rPr>
                <w:rFonts w:ascii="Arial" w:hAnsi="Arial" w:cs="Arial"/>
                <w:b/>
                <w:sz w:val="16"/>
              </w:rPr>
              <w:t>5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547BC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Caisse (espèce)</w:t>
            </w:r>
          </w:p>
        </w:tc>
        <w:tc>
          <w:tcPr>
            <w:tcW w:w="2438" w:type="dxa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1DE527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Comptes bancaires ou postaux</w:t>
            </w:r>
          </w:p>
        </w:tc>
        <w:tc>
          <w:tcPr>
            <w:tcW w:w="2344" w:type="dxa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ECCACF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Livrets et autres placements</w:t>
            </w:r>
          </w:p>
        </w:tc>
        <w:tc>
          <w:tcPr>
            <w:tcW w:w="2154" w:type="dxa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double" w:sz="6" w:space="0" w:color="auto"/>
            </w:tcBorders>
            <w:vAlign w:val="center"/>
            <w:hideMark/>
          </w:tcPr>
          <w:p w14:paraId="5C2D1F2B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TRESORERIE TOTALE</w:t>
            </w:r>
          </w:p>
        </w:tc>
      </w:tr>
      <w:tr w:rsidR="000F2C59" w14:paraId="47FBDB47" w14:textId="77777777">
        <w:trPr>
          <w:trHeight w:val="567"/>
        </w:trPr>
        <w:tc>
          <w:tcPr>
            <w:tcW w:w="4365" w:type="dxa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2840926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Montants en € au dernier jour de l’exercice précédent (a)</w:t>
            </w:r>
          </w:p>
          <w:p w14:paraId="3E5FB525" w14:textId="77777777" w:rsidR="000F2C59" w:rsidRDefault="000F2C59">
            <w:pPr>
              <w:pStyle w:val="Sansinterligne"/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Montants en € au dernier jour de l’exercice (b)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8B52B13" w14:textId="77777777" w:rsidR="000F2C59" w:rsidRDefault="000F2C59">
            <w:pPr>
              <w:pStyle w:val="Sansinterligne"/>
              <w:tabs>
                <w:tab w:val="right" w:leader="dot" w:pos="880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5942618D" w14:textId="77777777" w:rsidR="000F2C59" w:rsidRDefault="000F2C59">
            <w:pPr>
              <w:pStyle w:val="Sansinterligne"/>
              <w:tabs>
                <w:tab w:val="right" w:leader="dot" w:pos="880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2A53C8E" w14:textId="77777777" w:rsidR="000F2C59" w:rsidRDefault="000F2C59">
            <w:pPr>
              <w:pStyle w:val="Sansinterligne"/>
              <w:tabs>
                <w:tab w:val="right" w:leader="dot" w:pos="18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781107B9" w14:textId="77777777" w:rsidR="000F2C59" w:rsidRDefault="000F2C59">
            <w:pPr>
              <w:pStyle w:val="Sansinterligne"/>
              <w:tabs>
                <w:tab w:val="right" w:leader="dot" w:pos="1873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2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06232E0" w14:textId="77777777" w:rsidR="000F2C59" w:rsidRDefault="000F2C59">
            <w:pPr>
              <w:pStyle w:val="Sansinterligne"/>
              <w:tabs>
                <w:tab w:val="right" w:leader="dot" w:pos="2128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246A028" w14:textId="77777777" w:rsidR="000F2C59" w:rsidRDefault="000F2C59">
            <w:pPr>
              <w:pStyle w:val="Sansinterligne"/>
              <w:tabs>
                <w:tab w:val="right" w:leader="dot" w:pos="2128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  <w:tc>
          <w:tcPr>
            <w:tcW w:w="21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6" w:space="0" w:color="auto"/>
            </w:tcBorders>
            <w:hideMark/>
          </w:tcPr>
          <w:p w14:paraId="3A7ADDC5" w14:textId="77777777" w:rsidR="000F2C59" w:rsidRDefault="000F2C59">
            <w:pPr>
              <w:pStyle w:val="Sansinterligne"/>
              <w:tabs>
                <w:tab w:val="right" w:leader="dot" w:pos="1910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  <w:p w14:paraId="169AB419" w14:textId="77777777" w:rsidR="000F2C59" w:rsidRDefault="000F2C59">
            <w:pPr>
              <w:pStyle w:val="Sansinterligne"/>
              <w:tabs>
                <w:tab w:val="right" w:leader="dot" w:pos="1910"/>
              </w:tabs>
              <w:spacing w:line="36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</w:tr>
      <w:tr w:rsidR="000F2C59" w14:paraId="5B3702B0" w14:textId="77777777">
        <w:trPr>
          <w:trHeight w:val="227"/>
        </w:trPr>
        <w:tc>
          <w:tcPr>
            <w:tcW w:w="4365" w:type="dxa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418157A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 - VARIATION DE TRESORERIE (b - a)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9D9D9"/>
          </w:tcPr>
          <w:p w14:paraId="4AFCA543" w14:textId="77777777" w:rsidR="000F2C59" w:rsidRDefault="000F2C59">
            <w:pPr>
              <w:pStyle w:val="Sansinterligne"/>
              <w:spacing w:line="256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154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95CE12B" w14:textId="77777777" w:rsidR="000F2C59" w:rsidRDefault="000F2C59">
            <w:pPr>
              <w:pStyle w:val="Sansinterligne"/>
              <w:tabs>
                <w:tab w:val="right" w:leader="dot" w:pos="1910"/>
              </w:tabs>
              <w:spacing w:line="256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ab/>
            </w:r>
          </w:p>
        </w:tc>
      </w:tr>
    </w:tbl>
    <w:p w14:paraId="686F127F" w14:textId="77777777" w:rsidR="000F2C59" w:rsidRDefault="000F2C59" w:rsidP="000F2C59">
      <w:pPr>
        <w:pStyle w:val="Sansinterligne"/>
        <w:rPr>
          <w:rFonts w:ascii="Arial" w:hAnsi="Arial" w:cs="Arial"/>
          <w:sz w:val="16"/>
        </w:rPr>
      </w:pPr>
    </w:p>
    <w:p w14:paraId="082575F2" w14:textId="3B8C55F6" w:rsidR="000F2C59" w:rsidRDefault="000F2C59" w:rsidP="000F2C59">
      <w:pPr>
        <w:pStyle w:val="Sansinterligne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IMPORTANT : La variation de trésorerie et le résultat 202</w:t>
      </w:r>
      <w:r>
        <w:rPr>
          <w:rFonts w:ascii="Arial" w:hAnsi="Arial" w:cs="Arial"/>
          <w:b/>
          <w:sz w:val="16"/>
        </w:rPr>
        <w:t>5</w:t>
      </w:r>
      <w:r>
        <w:rPr>
          <w:rFonts w:ascii="Arial" w:hAnsi="Arial" w:cs="Arial"/>
          <w:b/>
          <w:sz w:val="16"/>
        </w:rPr>
        <w:t xml:space="preserve"> doivent être égaux.</w:t>
      </w:r>
    </w:p>
    <w:p w14:paraId="202A764B" w14:textId="77777777" w:rsidR="000F2C59" w:rsidRDefault="000F2C59" w:rsidP="000F2C59">
      <w:pPr>
        <w:pStyle w:val="Sansinterligne"/>
        <w:rPr>
          <w:rFonts w:ascii="Arial" w:hAnsi="Arial" w:cs="Arial"/>
          <w:b/>
          <w:sz w:val="16"/>
        </w:rPr>
      </w:pPr>
    </w:p>
    <w:p w14:paraId="043DFD85" w14:textId="77777777" w:rsidR="004D6A5D" w:rsidRDefault="004D6A5D"/>
    <w:sectPr w:rsidR="004D6A5D" w:rsidSect="000F2C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59"/>
    <w:rsid w:val="000F2C59"/>
    <w:rsid w:val="004D6A5D"/>
    <w:rsid w:val="007F4A92"/>
    <w:rsid w:val="009B7F7B"/>
    <w:rsid w:val="009C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E2863"/>
  <w15:chartTrackingRefBased/>
  <w15:docId w15:val="{2F9A64FC-6EB7-451D-A077-D437200E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5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F2C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2C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2C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2C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2C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2C5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2C5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2C5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2C5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2C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2C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2C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2C5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2C5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2C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2C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2C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2C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2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F2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2C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F2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2C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F2C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2C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F2C5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2C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2C5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2C59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0F2C5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RUA</dc:creator>
  <cp:keywords/>
  <dc:description/>
  <cp:lastModifiedBy>Vitor RUA</cp:lastModifiedBy>
  <cp:revision>1</cp:revision>
  <dcterms:created xsi:type="dcterms:W3CDTF">2026-07-17T09:30:00Z</dcterms:created>
  <dcterms:modified xsi:type="dcterms:W3CDTF">2026-07-17T09:34:00Z</dcterms:modified>
</cp:coreProperties>
</file>